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42" w:rsidRDefault="00311E42" w:rsidP="00311E42">
      <w:pPr>
        <w:jc w:val="center"/>
        <w:rPr>
          <w:rFonts w:ascii="Arial" w:hAnsi="Arial" w:cs="Arial"/>
          <w:sz w:val="36"/>
          <w:szCs w:val="36"/>
        </w:rPr>
      </w:pPr>
      <w:r w:rsidRPr="00637B88">
        <w:rPr>
          <w:rFonts w:ascii="Arial" w:hAnsi="Arial" w:cs="Arial"/>
          <w:sz w:val="36"/>
          <w:szCs w:val="36"/>
        </w:rPr>
        <w:t xml:space="preserve">       </w:t>
      </w:r>
    </w:p>
    <w:p w:rsidR="00311E42" w:rsidRPr="00311E42" w:rsidRDefault="00311E42" w:rsidP="005E4618">
      <w:pPr>
        <w:jc w:val="center"/>
        <w:rPr>
          <w:rFonts w:ascii="Lucida Handwriting" w:hAnsi="Lucida Handwriting" w:cs="Arial"/>
          <w:b/>
          <w:i/>
          <w:sz w:val="48"/>
          <w:szCs w:val="48"/>
        </w:rPr>
      </w:pPr>
      <w:r w:rsidRPr="00311E42">
        <w:rPr>
          <w:rFonts w:ascii="Arial" w:hAnsi="Arial" w:cs="Arial"/>
          <w:b/>
          <w:sz w:val="52"/>
          <w:szCs w:val="52"/>
        </w:rPr>
        <w:t xml:space="preserve"> </w:t>
      </w:r>
      <w:r w:rsidRPr="00311E42">
        <w:rPr>
          <w:rFonts w:ascii="Lucida Handwriting" w:hAnsi="Lucida Handwriting" w:cs="Arial"/>
          <w:b/>
          <w:i/>
          <w:sz w:val="48"/>
          <w:szCs w:val="48"/>
        </w:rPr>
        <w:t>Mass of Remembrance</w:t>
      </w:r>
    </w:p>
    <w:p w:rsidR="005E4618" w:rsidRPr="00311E42" w:rsidRDefault="00311E42" w:rsidP="005E4618">
      <w:pPr>
        <w:jc w:val="center"/>
        <w:rPr>
          <w:rFonts w:ascii="Arial" w:hAnsi="Arial" w:cs="Arial"/>
          <w:sz w:val="36"/>
          <w:szCs w:val="36"/>
        </w:rPr>
      </w:pPr>
      <w:r w:rsidRPr="00311E4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-477520</wp:posOffset>
            </wp:positionV>
            <wp:extent cx="2114550" cy="1209675"/>
            <wp:effectExtent l="19050" t="0" r="0" b="0"/>
            <wp:wrapTight wrapText="bothSides">
              <wp:wrapPolygon edited="0">
                <wp:start x="-195" y="0"/>
                <wp:lineTo x="-195" y="21430"/>
                <wp:lineTo x="21600" y="21430"/>
                <wp:lineTo x="21600" y="0"/>
                <wp:lineTo x="-195" y="0"/>
              </wp:wrapPolygon>
            </wp:wrapTight>
            <wp:docPr id="1" name="Picture 0" descr="in memoria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memoriam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E37">
        <w:rPr>
          <w:rFonts w:ascii="Arial" w:hAnsi="Arial" w:cs="Arial"/>
          <w:sz w:val="36"/>
          <w:szCs w:val="36"/>
        </w:rPr>
        <w:t>Friday, November 1, 2019</w:t>
      </w:r>
      <w:r w:rsidR="00161D77">
        <w:rPr>
          <w:rFonts w:ascii="Arial" w:hAnsi="Arial" w:cs="Arial"/>
          <w:sz w:val="36"/>
          <w:szCs w:val="36"/>
        </w:rPr>
        <w:t xml:space="preserve"> – 6:3</w:t>
      </w:r>
      <w:r w:rsidR="005E4618" w:rsidRPr="00311E42">
        <w:rPr>
          <w:rFonts w:ascii="Arial" w:hAnsi="Arial" w:cs="Arial"/>
          <w:sz w:val="36"/>
          <w:szCs w:val="36"/>
        </w:rPr>
        <w:t>0 PM</w:t>
      </w:r>
    </w:p>
    <w:p w:rsidR="005E4618" w:rsidRPr="00311E42" w:rsidRDefault="005E4618" w:rsidP="005E4618">
      <w:pPr>
        <w:jc w:val="center"/>
        <w:rPr>
          <w:rFonts w:ascii="Arial" w:hAnsi="Arial" w:cs="Arial"/>
          <w:sz w:val="36"/>
          <w:szCs w:val="36"/>
        </w:rPr>
      </w:pPr>
      <w:r w:rsidRPr="00637B88">
        <w:rPr>
          <w:rFonts w:ascii="Arial" w:hAnsi="Arial" w:cs="Arial"/>
          <w:sz w:val="36"/>
          <w:szCs w:val="36"/>
        </w:rPr>
        <w:t xml:space="preserve">  St. John the Evangelist Parish</w:t>
      </w:r>
    </w:p>
    <w:p w:rsidR="0096762F" w:rsidRDefault="0096762F" w:rsidP="005E4618">
      <w:pPr>
        <w:rPr>
          <w:rFonts w:cstheme="minorHAnsi"/>
          <w:sz w:val="18"/>
          <w:szCs w:val="18"/>
        </w:rPr>
      </w:pPr>
    </w:p>
    <w:p w:rsidR="00161D77" w:rsidRPr="00161D77" w:rsidRDefault="00161D77" w:rsidP="005E4618">
      <w:pPr>
        <w:rPr>
          <w:rFonts w:cstheme="minorHAnsi"/>
          <w:sz w:val="18"/>
          <w:szCs w:val="18"/>
        </w:rPr>
      </w:pPr>
    </w:p>
    <w:p w:rsidR="005E4618" w:rsidRPr="00637B88" w:rsidRDefault="005E4618" w:rsidP="005E4618">
      <w:pPr>
        <w:rPr>
          <w:rFonts w:cstheme="minorHAnsi"/>
          <w:sz w:val="28"/>
          <w:szCs w:val="28"/>
        </w:rPr>
      </w:pPr>
      <w:r w:rsidRPr="00637B88">
        <w:rPr>
          <w:rFonts w:cstheme="minorHAnsi"/>
          <w:sz w:val="28"/>
          <w:szCs w:val="28"/>
        </w:rPr>
        <w:t>St. John the Evangelist Parish Family will gather on this evening to pray, remember, and to find hope. Everyone is welcome. We will remember all our deceased love</w:t>
      </w:r>
      <w:r w:rsidR="00ED44F1">
        <w:rPr>
          <w:rFonts w:cstheme="minorHAnsi"/>
          <w:sz w:val="28"/>
          <w:szCs w:val="28"/>
        </w:rPr>
        <w:t>d</w:t>
      </w:r>
      <w:r w:rsidRPr="00637B88">
        <w:rPr>
          <w:rFonts w:cstheme="minorHAnsi"/>
          <w:sz w:val="28"/>
          <w:szCs w:val="28"/>
        </w:rPr>
        <w:t xml:space="preserve"> ones.</w:t>
      </w:r>
    </w:p>
    <w:p w:rsidR="005E4618" w:rsidRPr="00637B88" w:rsidRDefault="005E4618" w:rsidP="005E4618">
      <w:pPr>
        <w:rPr>
          <w:rFonts w:cstheme="minorHAnsi"/>
          <w:sz w:val="28"/>
          <w:szCs w:val="28"/>
        </w:rPr>
      </w:pPr>
      <w:r w:rsidRPr="00637B88">
        <w:rPr>
          <w:rFonts w:cstheme="minorHAnsi"/>
          <w:sz w:val="28"/>
          <w:szCs w:val="28"/>
        </w:rPr>
        <w:t>During the Mass of Remembrance, there will be a special commemoration for those who have died since last November and a candle will be lit in their honor.</w:t>
      </w:r>
    </w:p>
    <w:p w:rsidR="005E4618" w:rsidRDefault="005E4618" w:rsidP="005E4618">
      <w:pPr>
        <w:rPr>
          <w:rFonts w:ascii="Arial" w:hAnsi="Arial" w:cs="Arial"/>
          <w:sz w:val="28"/>
          <w:szCs w:val="28"/>
        </w:rPr>
      </w:pPr>
      <w:r w:rsidRPr="005E4618">
        <w:rPr>
          <w:rFonts w:ascii="Arial" w:hAnsi="Arial" w:cs="Arial"/>
          <w:sz w:val="28"/>
          <w:szCs w:val="28"/>
        </w:rPr>
        <w:t>EVERYONE IS INVITED TO THIS VERY INSPIRATIONAL EVENING.</w:t>
      </w:r>
    </w:p>
    <w:p w:rsidR="005E4618" w:rsidRPr="00161D77" w:rsidRDefault="005E4618" w:rsidP="005E4618">
      <w:pPr>
        <w:rPr>
          <w:rFonts w:cstheme="minorHAnsi"/>
          <w:b/>
          <w:i/>
          <w:sz w:val="28"/>
          <w:szCs w:val="28"/>
        </w:rPr>
      </w:pPr>
      <w:r w:rsidRPr="00161D77">
        <w:rPr>
          <w:rFonts w:cstheme="minorHAnsi"/>
          <w:b/>
          <w:i/>
          <w:sz w:val="28"/>
          <w:szCs w:val="28"/>
        </w:rPr>
        <w:t xml:space="preserve">If you wish to have someone who has died in the past year be remembered, please complete the following and </w:t>
      </w:r>
      <w:r w:rsidR="00161D77" w:rsidRPr="00161D77">
        <w:rPr>
          <w:rFonts w:cstheme="minorHAnsi"/>
          <w:b/>
          <w:i/>
          <w:sz w:val="28"/>
          <w:szCs w:val="28"/>
        </w:rPr>
        <w:t xml:space="preserve">place it in the collection basket </w:t>
      </w:r>
      <w:r w:rsidR="00161D77">
        <w:rPr>
          <w:rFonts w:cstheme="minorHAnsi"/>
          <w:b/>
          <w:i/>
          <w:sz w:val="28"/>
          <w:szCs w:val="28"/>
        </w:rPr>
        <w:t xml:space="preserve">or </w:t>
      </w:r>
      <w:r w:rsidRPr="00161D77">
        <w:rPr>
          <w:rFonts w:cstheme="minorHAnsi"/>
          <w:b/>
          <w:i/>
          <w:sz w:val="28"/>
          <w:szCs w:val="28"/>
        </w:rPr>
        <w:t xml:space="preserve">return it to the parish office by </w:t>
      </w:r>
      <w:r w:rsidR="00531742">
        <w:rPr>
          <w:rFonts w:cstheme="minorHAnsi"/>
          <w:b/>
          <w:i/>
          <w:sz w:val="28"/>
          <w:szCs w:val="28"/>
        </w:rPr>
        <w:t>Monday</w:t>
      </w:r>
      <w:r w:rsidRPr="00161D77">
        <w:rPr>
          <w:rFonts w:cstheme="minorHAnsi"/>
          <w:b/>
          <w:i/>
          <w:sz w:val="28"/>
          <w:szCs w:val="28"/>
        </w:rPr>
        <w:t xml:space="preserve">, October </w:t>
      </w:r>
      <w:r w:rsidR="00531742">
        <w:rPr>
          <w:rFonts w:cstheme="minorHAnsi"/>
          <w:b/>
          <w:i/>
          <w:sz w:val="28"/>
          <w:szCs w:val="28"/>
        </w:rPr>
        <w:t>21</w:t>
      </w:r>
      <w:r w:rsidRPr="00161D77">
        <w:rPr>
          <w:rFonts w:cstheme="minorHAnsi"/>
          <w:b/>
          <w:i/>
          <w:sz w:val="28"/>
          <w:szCs w:val="28"/>
        </w:rPr>
        <w:t>.</w:t>
      </w:r>
    </w:p>
    <w:p w:rsidR="00311E42" w:rsidRPr="005E4618" w:rsidRDefault="00311E42" w:rsidP="005E4618">
      <w:pPr>
        <w:rPr>
          <w:rFonts w:cstheme="minorHAnsi"/>
          <w:sz w:val="28"/>
          <w:szCs w:val="28"/>
        </w:rPr>
      </w:pPr>
    </w:p>
    <w:p w:rsidR="005E4618" w:rsidRPr="00637B88" w:rsidRDefault="00311E42" w:rsidP="005E4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5E4618" w:rsidRDefault="005E4618" w:rsidP="00637B88">
      <w:pPr>
        <w:spacing w:line="360" w:lineRule="auto"/>
        <w:rPr>
          <w:rFonts w:ascii="Arial" w:hAnsi="Arial" w:cs="Arial"/>
          <w:sz w:val="28"/>
          <w:szCs w:val="28"/>
        </w:rPr>
      </w:pPr>
    </w:p>
    <w:p w:rsidR="005E4618" w:rsidRPr="00637B88" w:rsidRDefault="005E4618" w:rsidP="00637B88">
      <w:pPr>
        <w:spacing w:line="360" w:lineRule="auto"/>
        <w:rPr>
          <w:rFonts w:ascii="Arial" w:hAnsi="Arial" w:cs="Arial"/>
          <w:sz w:val="24"/>
          <w:szCs w:val="24"/>
        </w:rPr>
      </w:pPr>
      <w:r w:rsidRPr="00637B88">
        <w:rPr>
          <w:rFonts w:ascii="Arial" w:hAnsi="Arial" w:cs="Arial"/>
          <w:sz w:val="24"/>
          <w:szCs w:val="24"/>
        </w:rPr>
        <w:t>Name of Deceased ________________________________________</w:t>
      </w:r>
      <w:r w:rsidR="00637B88">
        <w:rPr>
          <w:rFonts w:ascii="Arial" w:hAnsi="Arial" w:cs="Arial"/>
          <w:sz w:val="24"/>
          <w:szCs w:val="24"/>
        </w:rPr>
        <w:t>__________</w:t>
      </w:r>
      <w:r w:rsidRPr="00637B88">
        <w:rPr>
          <w:rFonts w:ascii="Arial" w:hAnsi="Arial" w:cs="Arial"/>
          <w:sz w:val="24"/>
          <w:szCs w:val="24"/>
        </w:rPr>
        <w:t>____</w:t>
      </w:r>
    </w:p>
    <w:p w:rsidR="005E4618" w:rsidRDefault="00637B88" w:rsidP="00637B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Date of Death _____________________________________________________</w:t>
      </w:r>
    </w:p>
    <w:p w:rsidR="00637B88" w:rsidRDefault="00637B88" w:rsidP="00637B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Member requesting memorial ________________________________________</w:t>
      </w:r>
    </w:p>
    <w:p w:rsidR="00637B88" w:rsidRPr="00637B88" w:rsidRDefault="00BA3081" w:rsidP="00637B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1E42">
        <w:rPr>
          <w:rFonts w:ascii="Arial" w:hAnsi="Arial" w:cs="Arial"/>
          <w:sz w:val="24"/>
          <w:szCs w:val="24"/>
        </w:rPr>
        <w:t>_________ I will be present.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1E42">
        <w:rPr>
          <w:rFonts w:ascii="Arial" w:hAnsi="Arial" w:cs="Arial"/>
          <w:sz w:val="24"/>
          <w:szCs w:val="24"/>
        </w:rPr>
        <w:t xml:space="preserve">_________ I </w:t>
      </w:r>
      <w:r w:rsidR="00637B88">
        <w:rPr>
          <w:rFonts w:ascii="Arial" w:hAnsi="Arial" w:cs="Arial"/>
          <w:sz w:val="24"/>
          <w:szCs w:val="24"/>
        </w:rPr>
        <w:t>will not be present</w:t>
      </w:r>
      <w:r w:rsidR="00311E42">
        <w:rPr>
          <w:rFonts w:ascii="Arial" w:hAnsi="Arial" w:cs="Arial"/>
          <w:sz w:val="24"/>
          <w:szCs w:val="24"/>
        </w:rPr>
        <w:t>.</w:t>
      </w:r>
    </w:p>
    <w:sectPr w:rsidR="00637B88" w:rsidRPr="00637B88" w:rsidSect="003D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4618"/>
    <w:rsid w:val="00161D77"/>
    <w:rsid w:val="00235E37"/>
    <w:rsid w:val="002B415D"/>
    <w:rsid w:val="00311E42"/>
    <w:rsid w:val="003658AB"/>
    <w:rsid w:val="00381227"/>
    <w:rsid w:val="003D4DDE"/>
    <w:rsid w:val="00455D49"/>
    <w:rsid w:val="004D6C0C"/>
    <w:rsid w:val="00531742"/>
    <w:rsid w:val="005B160F"/>
    <w:rsid w:val="005E4618"/>
    <w:rsid w:val="006169B3"/>
    <w:rsid w:val="00637B88"/>
    <w:rsid w:val="007641EB"/>
    <w:rsid w:val="007F191B"/>
    <w:rsid w:val="0096762F"/>
    <w:rsid w:val="00BA3081"/>
    <w:rsid w:val="00BC366F"/>
    <w:rsid w:val="00C71FE6"/>
    <w:rsid w:val="00DE697D"/>
    <w:rsid w:val="00ED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Deborah Johnson</cp:lastModifiedBy>
  <cp:revision>5</cp:revision>
  <cp:lastPrinted>2019-10-03T13:31:00Z</cp:lastPrinted>
  <dcterms:created xsi:type="dcterms:W3CDTF">2018-10-15T17:57:00Z</dcterms:created>
  <dcterms:modified xsi:type="dcterms:W3CDTF">2019-10-03T14:34:00Z</dcterms:modified>
</cp:coreProperties>
</file>